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984"/>
        <w:gridCol w:w="992"/>
        <w:gridCol w:w="1418"/>
        <w:gridCol w:w="1420"/>
        <w:gridCol w:w="4819"/>
        <w:gridCol w:w="1276"/>
        <w:gridCol w:w="992"/>
      </w:tblGrid>
      <w:tr w:rsidR="00C21DE8" w:rsidRPr="00C21DE8" w:rsidTr="00495CD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N </w:t>
            </w:r>
            <w:proofErr w:type="gramStart"/>
            <w:r w:rsidRPr="00C21DE8">
              <w:rPr>
                <w:sz w:val="18"/>
                <w:szCs w:val="18"/>
              </w:rPr>
              <w:t>п</w:t>
            </w:r>
            <w:proofErr w:type="gramEnd"/>
            <w:r w:rsidRPr="00C21DE8">
              <w:rPr>
                <w:sz w:val="18"/>
                <w:szCs w:val="18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495CD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495CDA" w:rsidRPr="00C2316B" w:rsidRDefault="0041759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27.05.2019-27.06.2019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г. Пенза,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417599"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образование.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 по дополнительной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>: алгебра и начала математического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Крышталева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 «Методика разработки онлайн-курса по дисциплинам математического и социально-экономического циклов» в объеме 72 часа.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16.03.2020-15.10.2020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«ЦОК Специалист»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ГБПОУ КК КМСК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ГБПОУ КК КМСК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495CDA" w:rsidRPr="00C2316B" w:rsidRDefault="00495CDA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  <w:p w:rsidR="00495CDA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1DE8">
              <w:rPr>
                <w:sz w:val="18"/>
                <w:szCs w:val="18"/>
              </w:rPr>
              <w:lastRenderedPageBreak/>
              <w:t>Бадоева</w:t>
            </w:r>
            <w:proofErr w:type="spellEnd"/>
            <w:r w:rsidRPr="00C21DE8">
              <w:rPr>
                <w:sz w:val="18"/>
                <w:szCs w:val="18"/>
              </w:rPr>
              <w:t xml:space="preserve"> Юлия </w:t>
            </w:r>
            <w:r w:rsidRPr="00C21DE8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Высшая</w:t>
            </w:r>
            <w:r w:rsidRPr="00C21D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</w:t>
            </w:r>
            <w:r w:rsidRPr="00C21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 образование.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15.10.2019-15.11.2019</w:t>
            </w:r>
          </w:p>
          <w:p w:rsidR="00495CDA" w:rsidRPr="00C21DE8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495CDA" w:rsidRPr="00C21DE8" w:rsidRDefault="00495CDA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1DE8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0</w:t>
            </w:r>
          </w:p>
        </w:tc>
      </w:tr>
      <w:tr w:rsidR="00495CDA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Default="00495CDA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495CDA" w:rsidRPr="00C2316B" w:rsidRDefault="00495CDA" w:rsidP="003904B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A" w:rsidRPr="00C2316B" w:rsidRDefault="00495CDA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531B59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31B59">
              <w:rPr>
                <w:sz w:val="18"/>
                <w:szCs w:val="18"/>
              </w:rPr>
              <w:t>Баранцова</w:t>
            </w:r>
            <w:proofErr w:type="spellEnd"/>
            <w:r w:rsidRPr="00531B59">
              <w:rPr>
                <w:sz w:val="18"/>
                <w:szCs w:val="18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Преподаватель,</w:t>
            </w:r>
          </w:p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531B59" w:rsidRPr="00531B59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12.04.2019-13.05.2019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</w:t>
            </w: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 условиях ФГОС СОО: </w:t>
            </w:r>
            <w:proofErr w:type="gram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531B59" w:rsidRPr="00531B59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0</w:t>
            </w:r>
          </w:p>
        </w:tc>
      </w:tr>
      <w:tr w:rsidR="00531B59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Миляева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531B59" w:rsidRPr="00C2316B" w:rsidRDefault="0041759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bookmarkStart w:id="5" w:name="_GoBack"/>
            <w:bookmarkEnd w:id="5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531B59" w:rsidRPr="00C2316B" w:rsidRDefault="00531B59" w:rsidP="003904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31B59" w:rsidRPr="00C2316B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8344E1" w:rsidRDefault="008344E1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344E1" w:rsidRDefault="008344E1" w:rsidP="008344E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8344E1" w:rsidRDefault="008344E1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7F6BDD" w:rsidRDefault="007F6BDD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F6BDD" w:rsidRDefault="007F6BDD" w:rsidP="007F6B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18.01.2022-18.02.2022</w:t>
            </w:r>
          </w:p>
          <w:p w:rsidR="007F6BDD" w:rsidRPr="00C2316B" w:rsidRDefault="007F6BDD" w:rsidP="007F6BD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программе дополнительного профессионального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«Педагогика. Методика преподавания астрономии в условиях реализации ФГОС СПО» в объеме 254 ч.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316B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531B59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товароведения продовольственных товаров</w:t>
            </w:r>
          </w:p>
          <w:p w:rsidR="00B6677E" w:rsidRDefault="00B6677E" w:rsidP="003904B2">
            <w:pPr>
              <w:pStyle w:val="ConsPlusNormal"/>
              <w:rPr>
                <w:sz w:val="18"/>
                <w:szCs w:val="18"/>
              </w:rPr>
            </w:pP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приготовления, подготовки  к реализации и хранения кулинарных полуфабрикатов</w:t>
            </w: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Процессы приготовления, подготовки к реализации кулинарных полуфабрикатов</w:t>
            </w: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</w:p>
          <w:p w:rsidR="00B6677E" w:rsidRDefault="00B6677E" w:rsidP="00B6677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Мастер производственного обучения, Первая</w:t>
            </w:r>
          </w:p>
          <w:p w:rsidR="00531B59" w:rsidRPr="00DE194D" w:rsidRDefault="00531B59" w:rsidP="003904B2">
            <w:pPr>
              <w:pStyle w:val="ConsPlusNormal"/>
              <w:rPr>
                <w:sz w:val="18"/>
                <w:szCs w:val="18"/>
              </w:rPr>
            </w:pPr>
          </w:p>
          <w:p w:rsidR="00531B59" w:rsidRPr="00DE194D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531B59" w:rsidRPr="00DE194D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531B59" w:rsidRPr="00DE194D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09.01.2015-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03.07.2015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01.09.18-30.11.18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17.09.18-22.09.18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«Практика и методика подготовки кадров по профессии «Повар-кондитер» с учетом стандарта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Ворлдскилс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Россия по компетенции «Кондитерское дело» в объеме 76 часов.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Сочи, ФГБОУ ВО СГУ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ЧОУ ДПО «Донской учебно-методический центр </w:t>
            </w:r>
            <w:proofErr w:type="gram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профессионального</w:t>
            </w:r>
            <w:proofErr w:type="gramEnd"/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образования»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профессионального цикла» в объеме 72 часов.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подготовки экспертов </w:t>
            </w: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531B59" w:rsidRPr="00DE194D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E194D" w:rsidRDefault="00531B59" w:rsidP="003904B2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0</w:t>
            </w:r>
          </w:p>
        </w:tc>
      </w:tr>
      <w:tr w:rsidR="00531B59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  <w:p w:rsidR="00531B59" w:rsidRPr="00C21DE8" w:rsidRDefault="00531B59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01.12.2018 – 01.01.2019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часа</w:t>
            </w:r>
            <w:proofErr w:type="gram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531B59" w:rsidRPr="00C21DE8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экспертированияконкурсов</w:t>
            </w:r>
            <w:proofErr w:type="spellEnd"/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профессионального мастерства людей с инвалидностью» в объеме 72 часов.</w:t>
            </w:r>
          </w:p>
          <w:p w:rsidR="00531B59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1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870C22" w:rsidRDefault="00870C22" w:rsidP="003904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C22" w:rsidRPr="00870C22" w:rsidRDefault="00870C22" w:rsidP="00870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13.02.2022-09.03.2022</w:t>
            </w:r>
          </w:p>
          <w:p w:rsidR="00870C22" w:rsidRPr="00C21DE8" w:rsidRDefault="00870C22" w:rsidP="00870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870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870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моленск в ООО «</w:t>
            </w:r>
            <w:proofErr w:type="spellStart"/>
            <w:r w:rsidRPr="00870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870C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C21DE8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2</w:t>
            </w:r>
          </w:p>
        </w:tc>
      </w:tr>
      <w:tr w:rsidR="00531B59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31B59">
              <w:rPr>
                <w:sz w:val="18"/>
                <w:szCs w:val="18"/>
              </w:rPr>
              <w:t>Быленко</w:t>
            </w:r>
            <w:proofErr w:type="spellEnd"/>
            <w:r w:rsidRPr="00531B59">
              <w:rPr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Преподаватель,</w:t>
            </w:r>
          </w:p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Высшая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 xml:space="preserve">Специальность: педагогика и </w:t>
            </w:r>
            <w:r w:rsidRPr="00531B59">
              <w:rPr>
                <w:rFonts w:ascii="Times New Roman" w:hAnsi="Times New Roman"/>
                <w:sz w:val="18"/>
                <w:szCs w:val="18"/>
              </w:rPr>
              <w:lastRenderedPageBreak/>
              <w:t>методика дошкольного образования.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31B59" w:rsidRPr="00531B59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531B59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социально-экономического циклов» в объеме 72 часов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531B59" w:rsidRPr="00531B59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«Современные методы обучения </w:t>
            </w:r>
            <w:proofErr w:type="gram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информационным</w:t>
            </w:r>
            <w:proofErr w:type="gram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технолгиям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» в объеме 72 часов.</w:t>
            </w:r>
          </w:p>
          <w:p w:rsidR="00531B59" w:rsidRPr="00531B59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531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531B59">
              <w:rPr>
                <w:sz w:val="18"/>
                <w:szCs w:val="18"/>
              </w:rPr>
              <w:t>6</w:t>
            </w:r>
          </w:p>
        </w:tc>
      </w:tr>
      <w:tr w:rsidR="00531B59" w:rsidRPr="00C21DE8" w:rsidTr="00495CD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обслуживания</w:t>
            </w: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рисунок и лепка</w:t>
            </w: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 лепка овощей и фруктов</w:t>
            </w: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  <w:p w:rsidR="00531B59" w:rsidRDefault="00531B59" w:rsidP="003904B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531B59" w:rsidRPr="00D34F6E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531B59" w:rsidRPr="00D34F6E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531B59" w:rsidRPr="00D34F6E" w:rsidRDefault="00531B59" w:rsidP="003904B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31B59" w:rsidRPr="00D34F6E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магистратура Направление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подготовки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:п</w:t>
            </w:r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едагогическое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образование</w:t>
            </w:r>
          </w:p>
          <w:p w:rsidR="00531B59" w:rsidRPr="00D34F6E" w:rsidRDefault="00531B59" w:rsidP="003904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531B59" w:rsidRPr="00D34F6E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</w:t>
            </w:r>
          </w:p>
          <w:p w:rsidR="00531B59" w:rsidRPr="00D34F6E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531B59" w:rsidRPr="00D34F6E" w:rsidRDefault="00531B59" w:rsidP="003904B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59" w:rsidRPr="00D34F6E" w:rsidRDefault="00531B59" w:rsidP="003904B2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10" w:rsidRDefault="00613F10" w:rsidP="00A70E11">
      <w:pPr>
        <w:spacing w:after="0" w:line="240" w:lineRule="auto"/>
      </w:pPr>
      <w:r>
        <w:separator/>
      </w:r>
    </w:p>
  </w:endnote>
  <w:endnote w:type="continuationSeparator" w:id="0">
    <w:p w:rsidR="00613F10" w:rsidRDefault="00613F10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10" w:rsidRDefault="00613F10" w:rsidP="00A70E11">
      <w:pPr>
        <w:spacing w:after="0" w:line="240" w:lineRule="auto"/>
      </w:pPr>
      <w:r>
        <w:separator/>
      </w:r>
    </w:p>
  </w:footnote>
  <w:footnote w:type="continuationSeparator" w:id="0">
    <w:p w:rsidR="00613F10" w:rsidRDefault="00613F10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531B59">
      <w:rPr>
        <w:rFonts w:ascii="Times New Roman" w:hAnsi="Times New Roman" w:cs="Times New Roman"/>
        <w:b/>
      </w:rPr>
      <w:t>2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56C84"/>
    <w:rsid w:val="00082420"/>
    <w:rsid w:val="00092576"/>
    <w:rsid w:val="000D3619"/>
    <w:rsid w:val="00123CA8"/>
    <w:rsid w:val="001A3119"/>
    <w:rsid w:val="0034763D"/>
    <w:rsid w:val="00362919"/>
    <w:rsid w:val="003A053B"/>
    <w:rsid w:val="00417599"/>
    <w:rsid w:val="00431911"/>
    <w:rsid w:val="00475DED"/>
    <w:rsid w:val="00494C49"/>
    <w:rsid w:val="00495CDA"/>
    <w:rsid w:val="004A76BA"/>
    <w:rsid w:val="004F2773"/>
    <w:rsid w:val="00516B1C"/>
    <w:rsid w:val="00531B59"/>
    <w:rsid w:val="005372BA"/>
    <w:rsid w:val="00563436"/>
    <w:rsid w:val="00564D9E"/>
    <w:rsid w:val="006023FF"/>
    <w:rsid w:val="00613F10"/>
    <w:rsid w:val="00693918"/>
    <w:rsid w:val="006B6712"/>
    <w:rsid w:val="006E391F"/>
    <w:rsid w:val="006F0059"/>
    <w:rsid w:val="00756DFF"/>
    <w:rsid w:val="007840D3"/>
    <w:rsid w:val="0079098A"/>
    <w:rsid w:val="007F6BDD"/>
    <w:rsid w:val="008344E1"/>
    <w:rsid w:val="00840D57"/>
    <w:rsid w:val="00870C22"/>
    <w:rsid w:val="00873B38"/>
    <w:rsid w:val="008B21FC"/>
    <w:rsid w:val="008B61A3"/>
    <w:rsid w:val="009267C6"/>
    <w:rsid w:val="009433E6"/>
    <w:rsid w:val="00A05BCF"/>
    <w:rsid w:val="00A1019F"/>
    <w:rsid w:val="00A70E11"/>
    <w:rsid w:val="00A81851"/>
    <w:rsid w:val="00AC7168"/>
    <w:rsid w:val="00B6677E"/>
    <w:rsid w:val="00BA0F78"/>
    <w:rsid w:val="00BE47FA"/>
    <w:rsid w:val="00C01744"/>
    <w:rsid w:val="00C166A8"/>
    <w:rsid w:val="00C21DE8"/>
    <w:rsid w:val="00C366D2"/>
    <w:rsid w:val="00C82A40"/>
    <w:rsid w:val="00CD256D"/>
    <w:rsid w:val="00CF4907"/>
    <w:rsid w:val="00D2740C"/>
    <w:rsid w:val="00D45309"/>
    <w:rsid w:val="00DA76F2"/>
    <w:rsid w:val="00DD07AF"/>
    <w:rsid w:val="00F0307B"/>
    <w:rsid w:val="00F44ED0"/>
    <w:rsid w:val="00F518A5"/>
    <w:rsid w:val="00F701A0"/>
    <w:rsid w:val="00F74EC6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Ренат</cp:lastModifiedBy>
  <cp:revision>7</cp:revision>
  <dcterms:created xsi:type="dcterms:W3CDTF">2021-11-19T10:33:00Z</dcterms:created>
  <dcterms:modified xsi:type="dcterms:W3CDTF">2022-04-08T09:23:00Z</dcterms:modified>
</cp:coreProperties>
</file>